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8" w:type="dxa"/>
        <w:tblLayout w:type="fixed"/>
        <w:tblLook w:val="0000" w:firstRow="0" w:lastRow="0" w:firstColumn="0" w:lastColumn="0" w:noHBand="0" w:noVBand="0"/>
      </w:tblPr>
      <w:tblGrid>
        <w:gridCol w:w="4755"/>
        <w:gridCol w:w="6088"/>
      </w:tblGrid>
      <w:tr w:rsidR="00FB7D08" w:rsidRPr="00FB7D08" w:rsidTr="0088189C">
        <w:trPr>
          <w:trHeight w:val="1710"/>
        </w:trPr>
        <w:tc>
          <w:tcPr>
            <w:tcW w:w="4755" w:type="dxa"/>
            <w:tcBorders>
              <w:top w:val="nil"/>
              <w:left w:val="nil"/>
              <w:bottom w:val="nil"/>
              <w:right w:val="nil"/>
            </w:tcBorders>
            <w:shd w:val="clear" w:color="000000" w:fill="FFFFFF"/>
          </w:tcPr>
          <w:p w:rsidR="00FB7D08" w:rsidRPr="00FB7D08" w:rsidRDefault="00FB7D08">
            <w:pPr>
              <w:autoSpaceDE w:val="0"/>
              <w:autoSpaceDN w:val="0"/>
              <w:adjustRightInd w:val="0"/>
              <w:spacing w:after="0" w:line="240" w:lineRule="auto"/>
              <w:jc w:val="center"/>
              <w:rPr>
                <w:rFonts w:ascii="Times New Roman" w:hAnsi="Times New Roman"/>
                <w:sz w:val="26"/>
                <w:szCs w:val="26"/>
                <w:lang w:val="vi-VN"/>
              </w:rPr>
            </w:pPr>
            <w:r w:rsidRPr="00FB7D08">
              <w:rPr>
                <w:rFonts w:ascii="Times New Roman" w:hAnsi="Times New Roman"/>
                <w:sz w:val="26"/>
                <w:szCs w:val="26"/>
              </w:rPr>
              <w:t>HỘI LHPN TỈNH BÌNH D</w:t>
            </w:r>
            <w:r w:rsidRPr="00FB7D08">
              <w:rPr>
                <w:rFonts w:ascii="Times New Roman" w:hAnsi="Times New Roman"/>
                <w:sz w:val="26"/>
                <w:szCs w:val="26"/>
                <w:lang w:val="vi-VN"/>
              </w:rPr>
              <w:t xml:space="preserve">ƯƠNG </w:t>
            </w:r>
          </w:p>
          <w:p w:rsidR="00FB7D08" w:rsidRPr="00FB7D08" w:rsidRDefault="0081294F">
            <w:pPr>
              <w:autoSpaceDE w:val="0"/>
              <w:autoSpaceDN w:val="0"/>
              <w:adjustRightInd w:val="0"/>
              <w:spacing w:after="0" w:line="360" w:lineRule="auto"/>
              <w:jc w:val="center"/>
              <w:rPr>
                <w:rFonts w:ascii="Times New Roman" w:hAnsi="Times New Roman"/>
                <w:b/>
                <w:bCs/>
                <w:sz w:val="26"/>
                <w:szCs w:val="26"/>
                <w:u w:val="single"/>
                <w:lang w:val="vi-VN"/>
              </w:rPr>
            </w:pPr>
            <w:r>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890905</wp:posOffset>
                      </wp:positionH>
                      <wp:positionV relativeFrom="paragraph">
                        <wp:posOffset>181610</wp:posOffset>
                      </wp:positionV>
                      <wp:extent cx="933450" cy="0"/>
                      <wp:effectExtent l="5080" t="10160" r="1397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0.15pt;margin-top:14.3pt;width: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01HQIAADo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"/>
                  </w:pict>
                </mc:Fallback>
              </mc:AlternateContent>
            </w:r>
            <w:r w:rsidR="00FB7D08" w:rsidRPr="00FB7D08">
              <w:rPr>
                <w:rFonts w:ascii="Times New Roman" w:hAnsi="Times New Roman"/>
                <w:b/>
                <w:bCs/>
                <w:sz w:val="26"/>
                <w:szCs w:val="26"/>
              </w:rPr>
              <w:t>BAN TH</w:t>
            </w:r>
            <w:r w:rsidR="00FB7D08" w:rsidRPr="00FB7D08">
              <w:rPr>
                <w:rFonts w:ascii="Times New Roman" w:hAnsi="Times New Roman"/>
                <w:b/>
                <w:bCs/>
                <w:sz w:val="26"/>
                <w:szCs w:val="26"/>
                <w:lang w:val="vi-VN"/>
              </w:rPr>
              <w:t xml:space="preserve">ƯỜNG VỤ </w:t>
            </w:r>
          </w:p>
          <w:p w:rsidR="00FB7D08" w:rsidRPr="0088189C" w:rsidRDefault="0088189C" w:rsidP="001A00CE">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Số</w:t>
            </w:r>
            <w:r w:rsidR="004123B4">
              <w:rPr>
                <w:rFonts w:ascii="Times New Roman" w:hAnsi="Times New Roman"/>
                <w:sz w:val="26"/>
                <w:szCs w:val="26"/>
              </w:rPr>
              <w:t xml:space="preserve">:  </w:t>
            </w:r>
            <w:r w:rsidR="00C7296E">
              <w:rPr>
                <w:rFonts w:ascii="Times New Roman" w:hAnsi="Times New Roman"/>
                <w:sz w:val="26"/>
                <w:szCs w:val="26"/>
              </w:rPr>
              <w:t>06</w:t>
            </w:r>
            <w:r w:rsidR="004123B4">
              <w:rPr>
                <w:rFonts w:ascii="Times New Roman" w:hAnsi="Times New Roman"/>
                <w:sz w:val="26"/>
                <w:szCs w:val="26"/>
              </w:rPr>
              <w:t xml:space="preserve"> </w:t>
            </w:r>
            <w:r>
              <w:rPr>
                <w:rFonts w:ascii="Times New Roman" w:hAnsi="Times New Roman"/>
                <w:sz w:val="26"/>
                <w:szCs w:val="26"/>
              </w:rPr>
              <w:t xml:space="preserve">  </w:t>
            </w:r>
            <w:r w:rsidR="001A00CE">
              <w:rPr>
                <w:rFonts w:ascii="Times New Roman" w:hAnsi="Times New Roman"/>
                <w:sz w:val="26"/>
                <w:szCs w:val="26"/>
              </w:rPr>
              <w:t>/</w:t>
            </w:r>
            <w:r>
              <w:rPr>
                <w:rFonts w:ascii="Times New Roman" w:hAnsi="Times New Roman"/>
                <w:sz w:val="26"/>
                <w:szCs w:val="26"/>
              </w:rPr>
              <w:t>H</w:t>
            </w:r>
            <w:r w:rsidR="001A00CE">
              <w:rPr>
                <w:rFonts w:ascii="Times New Roman" w:hAnsi="Times New Roman"/>
                <w:sz w:val="26"/>
                <w:szCs w:val="26"/>
              </w:rPr>
              <w:t>D-</w:t>
            </w:r>
            <w:r>
              <w:rPr>
                <w:rFonts w:ascii="Times New Roman" w:hAnsi="Times New Roman"/>
                <w:sz w:val="26"/>
                <w:szCs w:val="26"/>
              </w:rPr>
              <w:t>BTV</w:t>
            </w:r>
          </w:p>
        </w:tc>
        <w:tc>
          <w:tcPr>
            <w:tcW w:w="6088" w:type="dxa"/>
            <w:tcBorders>
              <w:top w:val="nil"/>
              <w:left w:val="nil"/>
              <w:bottom w:val="nil"/>
              <w:right w:val="nil"/>
            </w:tcBorders>
            <w:shd w:val="clear" w:color="000000" w:fill="FFFFFF"/>
          </w:tcPr>
          <w:p w:rsidR="00FB7D08" w:rsidRPr="00FB7D08" w:rsidRDefault="00FB7D08">
            <w:pPr>
              <w:autoSpaceDE w:val="0"/>
              <w:autoSpaceDN w:val="0"/>
              <w:adjustRightInd w:val="0"/>
              <w:spacing w:after="0" w:line="240" w:lineRule="auto"/>
              <w:jc w:val="center"/>
              <w:rPr>
                <w:rFonts w:ascii="Times New Roman" w:hAnsi="Times New Roman"/>
                <w:b/>
                <w:bCs/>
                <w:sz w:val="26"/>
                <w:szCs w:val="26"/>
              </w:rPr>
            </w:pPr>
            <w:r w:rsidRPr="00FB7D08">
              <w:rPr>
                <w:rFonts w:ascii="Times New Roman" w:hAnsi="Times New Roman"/>
                <w:b/>
                <w:bCs/>
                <w:sz w:val="26"/>
                <w:szCs w:val="26"/>
              </w:rPr>
              <w:t xml:space="preserve">CỘNG HÒA XÃ HỘI CHỦ NGHĨA VIỆT NAM </w:t>
            </w:r>
          </w:p>
          <w:p w:rsidR="00FB7D08" w:rsidRPr="00FB7D08" w:rsidRDefault="0081294F">
            <w:pPr>
              <w:autoSpaceDE w:val="0"/>
              <w:autoSpaceDN w:val="0"/>
              <w:adjustRightInd w:val="0"/>
              <w:spacing w:after="0" w:line="360" w:lineRule="auto"/>
              <w:rPr>
                <w:rFonts w:ascii="Times New Roman" w:hAnsi="Times New Roman"/>
                <w:b/>
                <w:bCs/>
                <w:sz w:val="28"/>
                <w:szCs w:val="28"/>
              </w:rPr>
            </w:pPr>
            <w:r>
              <w:rPr>
                <w:rFonts w:ascii="Times New Roman" w:hAnsi="Times New Roman"/>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1109980</wp:posOffset>
                      </wp:positionH>
                      <wp:positionV relativeFrom="paragraph">
                        <wp:posOffset>200660</wp:posOffset>
                      </wp:positionV>
                      <wp:extent cx="1752600" cy="0"/>
                      <wp:effectExtent l="5080" t="10160" r="1397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7.4pt;margin-top:15.8pt;width:1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uE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"/>
                  </w:pict>
                </mc:Fallback>
              </mc:AlternateContent>
            </w:r>
            <w:r w:rsidR="00FB7D08" w:rsidRPr="00FB7D08">
              <w:rPr>
                <w:rFonts w:ascii="Times New Roman" w:hAnsi="Times New Roman"/>
                <w:b/>
                <w:bCs/>
                <w:sz w:val="24"/>
                <w:szCs w:val="24"/>
              </w:rPr>
              <w:t xml:space="preserve">                       </w:t>
            </w:r>
            <w:r w:rsidR="00FB7D08" w:rsidRPr="00FB7D08">
              <w:rPr>
                <w:rFonts w:ascii="Times New Roman" w:hAnsi="Times New Roman"/>
                <w:b/>
                <w:bCs/>
                <w:sz w:val="28"/>
                <w:szCs w:val="28"/>
              </w:rPr>
              <w:t>Độc lập - Tự do - Hạnh phúc</w:t>
            </w:r>
          </w:p>
          <w:p w:rsidR="00FB7D08" w:rsidRPr="00073C2A" w:rsidRDefault="00FB7D08" w:rsidP="00C7296E">
            <w:pPr>
              <w:autoSpaceDE w:val="0"/>
              <w:autoSpaceDN w:val="0"/>
              <w:adjustRightInd w:val="0"/>
              <w:spacing w:after="0" w:line="360" w:lineRule="auto"/>
              <w:rPr>
                <w:rFonts w:cs="Calibri"/>
              </w:rPr>
            </w:pPr>
            <w:r w:rsidRPr="00FB7D08">
              <w:rPr>
                <w:rFonts w:ascii="Times New Roman" w:hAnsi="Times New Roman"/>
                <w:i/>
                <w:iCs/>
                <w:sz w:val="24"/>
                <w:szCs w:val="24"/>
              </w:rPr>
              <w:t xml:space="preserve">          </w:t>
            </w:r>
            <w:r w:rsidR="0015450B">
              <w:rPr>
                <w:rFonts w:ascii="Times New Roman" w:hAnsi="Times New Roman"/>
                <w:i/>
                <w:iCs/>
                <w:sz w:val="24"/>
                <w:szCs w:val="24"/>
              </w:rPr>
              <w:t xml:space="preserve">          </w:t>
            </w:r>
            <w:r w:rsidRPr="00FB7D08">
              <w:rPr>
                <w:rFonts w:ascii="Times New Roman" w:hAnsi="Times New Roman"/>
                <w:i/>
                <w:iCs/>
                <w:sz w:val="24"/>
                <w:szCs w:val="24"/>
              </w:rPr>
              <w:t xml:space="preserve">    </w:t>
            </w:r>
            <w:r w:rsidRPr="00FB7D08">
              <w:rPr>
                <w:rFonts w:ascii="Times New Roman" w:hAnsi="Times New Roman"/>
                <w:i/>
                <w:iCs/>
                <w:sz w:val="26"/>
                <w:szCs w:val="26"/>
              </w:rPr>
              <w:t>Bình D</w:t>
            </w:r>
            <w:r w:rsidR="00073C2A">
              <w:rPr>
                <w:rFonts w:ascii="Times New Roman" w:hAnsi="Times New Roman"/>
                <w:i/>
                <w:iCs/>
                <w:sz w:val="26"/>
                <w:szCs w:val="26"/>
                <w:lang w:val="vi-VN"/>
              </w:rPr>
              <w:t xml:space="preserve">ương, ngày </w:t>
            </w:r>
            <w:r w:rsidR="00C7296E">
              <w:rPr>
                <w:rFonts w:ascii="Times New Roman" w:hAnsi="Times New Roman"/>
                <w:i/>
                <w:iCs/>
                <w:sz w:val="26"/>
                <w:szCs w:val="26"/>
              </w:rPr>
              <w:t>22</w:t>
            </w:r>
            <w:r w:rsidRPr="00FB7D08">
              <w:rPr>
                <w:rFonts w:ascii="Times New Roman" w:hAnsi="Times New Roman"/>
                <w:i/>
                <w:iCs/>
                <w:sz w:val="26"/>
                <w:szCs w:val="26"/>
                <w:lang w:val="vi-VN"/>
              </w:rPr>
              <w:t xml:space="preserve">  tháng </w:t>
            </w:r>
            <w:r w:rsidR="00C7296E">
              <w:rPr>
                <w:rFonts w:ascii="Times New Roman" w:hAnsi="Times New Roman"/>
                <w:i/>
                <w:iCs/>
                <w:sz w:val="26"/>
                <w:szCs w:val="26"/>
              </w:rPr>
              <w:t>8</w:t>
            </w:r>
            <w:r w:rsidR="00073C2A">
              <w:rPr>
                <w:rFonts w:ascii="Times New Roman" w:hAnsi="Times New Roman"/>
                <w:i/>
                <w:iCs/>
                <w:sz w:val="26"/>
                <w:szCs w:val="26"/>
                <w:lang w:val="vi-VN"/>
              </w:rPr>
              <w:t xml:space="preserve">  năm 201</w:t>
            </w:r>
            <w:r w:rsidR="00073C2A">
              <w:rPr>
                <w:rFonts w:ascii="Times New Roman" w:hAnsi="Times New Roman"/>
                <w:i/>
                <w:iCs/>
                <w:sz w:val="26"/>
                <w:szCs w:val="26"/>
              </w:rPr>
              <w:t>7</w:t>
            </w:r>
          </w:p>
        </w:tc>
      </w:tr>
    </w:tbl>
    <w:p w:rsidR="0088189C" w:rsidRPr="0088189C" w:rsidRDefault="0088189C" w:rsidP="0088189C">
      <w:pPr>
        <w:autoSpaceDE w:val="0"/>
        <w:autoSpaceDN w:val="0"/>
        <w:adjustRightInd w:val="0"/>
        <w:spacing w:after="0" w:line="240" w:lineRule="auto"/>
        <w:jc w:val="center"/>
        <w:rPr>
          <w:rFonts w:ascii="Times New Roman" w:hAnsi="Times New Roman"/>
          <w:b/>
          <w:sz w:val="28"/>
          <w:szCs w:val="28"/>
        </w:rPr>
      </w:pPr>
      <w:r w:rsidRPr="0088189C">
        <w:rPr>
          <w:rFonts w:ascii="Times New Roman" w:hAnsi="Times New Roman"/>
          <w:b/>
          <w:sz w:val="28"/>
          <w:szCs w:val="28"/>
        </w:rPr>
        <w:t>HƯỚNG DẪN</w:t>
      </w:r>
    </w:p>
    <w:p w:rsidR="0088189C" w:rsidRPr="0088189C" w:rsidRDefault="0088189C" w:rsidP="0088189C">
      <w:pPr>
        <w:autoSpaceDE w:val="0"/>
        <w:autoSpaceDN w:val="0"/>
        <w:adjustRightInd w:val="0"/>
        <w:spacing w:after="0" w:line="240" w:lineRule="auto"/>
        <w:jc w:val="center"/>
        <w:rPr>
          <w:rFonts w:ascii="Times New Roman" w:hAnsi="Times New Roman"/>
          <w:b/>
          <w:iCs/>
          <w:sz w:val="28"/>
          <w:szCs w:val="24"/>
        </w:rPr>
      </w:pPr>
      <w:bookmarkStart w:id="0" w:name="_GoBack"/>
      <w:r w:rsidRPr="0088189C">
        <w:rPr>
          <w:rFonts w:ascii="Times New Roman" w:hAnsi="Times New Roman"/>
          <w:b/>
          <w:sz w:val="28"/>
          <w:szCs w:val="28"/>
          <w:lang w:val="vi-VN"/>
        </w:rPr>
        <w:t xml:space="preserve">Tuyên truyền kỷ niệm </w:t>
      </w:r>
      <w:r w:rsidRPr="0088189C">
        <w:rPr>
          <w:rFonts w:ascii="Times New Roman" w:hAnsi="Times New Roman"/>
          <w:b/>
          <w:iCs/>
          <w:sz w:val="28"/>
          <w:szCs w:val="24"/>
        </w:rPr>
        <w:t>72 năm Cách mạng Tháng Tám</w:t>
      </w:r>
    </w:p>
    <w:p w:rsidR="00FB7D08" w:rsidRPr="0088189C" w:rsidRDefault="0088189C" w:rsidP="0088189C">
      <w:pPr>
        <w:autoSpaceDE w:val="0"/>
        <w:autoSpaceDN w:val="0"/>
        <w:adjustRightInd w:val="0"/>
        <w:spacing w:after="0" w:line="240" w:lineRule="auto"/>
        <w:jc w:val="center"/>
        <w:rPr>
          <w:rFonts w:ascii="Times New Roman" w:hAnsi="Times New Roman"/>
          <w:b/>
          <w:iCs/>
          <w:sz w:val="28"/>
          <w:szCs w:val="24"/>
        </w:rPr>
      </w:pPr>
      <w:r w:rsidRPr="0088189C">
        <w:rPr>
          <w:rFonts w:ascii="Times New Roman" w:hAnsi="Times New Roman"/>
          <w:b/>
          <w:iCs/>
          <w:sz w:val="28"/>
          <w:szCs w:val="24"/>
        </w:rPr>
        <w:t xml:space="preserve"> và Quốc khánh nước Cộ</w:t>
      </w:r>
      <w:r w:rsidR="00322D43">
        <w:rPr>
          <w:rFonts w:ascii="Times New Roman" w:hAnsi="Times New Roman"/>
          <w:b/>
          <w:iCs/>
          <w:sz w:val="28"/>
          <w:szCs w:val="24"/>
        </w:rPr>
        <w:t>ng hòa x</w:t>
      </w:r>
      <w:r w:rsidRPr="0088189C">
        <w:rPr>
          <w:rFonts w:ascii="Times New Roman" w:hAnsi="Times New Roman"/>
          <w:b/>
          <w:iCs/>
          <w:sz w:val="28"/>
          <w:szCs w:val="24"/>
        </w:rPr>
        <w:t xml:space="preserve">ã </w:t>
      </w:r>
      <w:r w:rsidR="00322D43">
        <w:rPr>
          <w:rFonts w:ascii="Times New Roman" w:hAnsi="Times New Roman"/>
          <w:b/>
          <w:iCs/>
          <w:sz w:val="28"/>
          <w:szCs w:val="24"/>
        </w:rPr>
        <w:t>h</w:t>
      </w:r>
      <w:r w:rsidRPr="0088189C">
        <w:rPr>
          <w:rFonts w:ascii="Times New Roman" w:hAnsi="Times New Roman"/>
          <w:b/>
          <w:iCs/>
          <w:sz w:val="28"/>
          <w:szCs w:val="24"/>
        </w:rPr>
        <w:t>ội chủ nghĩa Việt Nam</w:t>
      </w:r>
      <w:r w:rsidR="001A00CE">
        <w:rPr>
          <w:rFonts w:ascii="Times New Roman" w:hAnsi="Times New Roman"/>
          <w:b/>
          <w:iCs/>
          <w:sz w:val="28"/>
          <w:szCs w:val="24"/>
        </w:rPr>
        <w:t xml:space="preserve"> 02/9</w:t>
      </w:r>
    </w:p>
    <w:bookmarkEnd w:id="0"/>
    <w:p w:rsidR="0088189C" w:rsidRDefault="0088189C" w:rsidP="0088189C">
      <w:pPr>
        <w:autoSpaceDE w:val="0"/>
        <w:autoSpaceDN w:val="0"/>
        <w:adjustRightInd w:val="0"/>
        <w:spacing w:after="0" w:line="240" w:lineRule="auto"/>
        <w:jc w:val="center"/>
        <w:rPr>
          <w:rFonts w:ascii="Times New Roman" w:hAnsi="Times New Roman"/>
          <w:b/>
          <w:bCs/>
          <w:sz w:val="28"/>
          <w:szCs w:val="28"/>
        </w:rPr>
      </w:pPr>
    </w:p>
    <w:p w:rsidR="00FB7D08" w:rsidRDefault="00FB7D08" w:rsidP="001A00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8189C">
        <w:rPr>
          <w:rFonts w:ascii="Times New Roman" w:hAnsi="Times New Roman"/>
          <w:sz w:val="28"/>
          <w:szCs w:val="28"/>
        </w:rPr>
        <w:tab/>
        <w:t>Căn cứ</w:t>
      </w:r>
      <w:r>
        <w:rPr>
          <w:rFonts w:ascii="Times New Roman" w:hAnsi="Times New Roman"/>
          <w:sz w:val="28"/>
          <w:szCs w:val="28"/>
        </w:rPr>
        <w:t xml:space="preserve"> H</w:t>
      </w:r>
      <w:r>
        <w:rPr>
          <w:rFonts w:ascii="Times New Roman" w:hAnsi="Times New Roman"/>
          <w:sz w:val="28"/>
          <w:szCs w:val="28"/>
          <w:lang w:val="vi-VN"/>
        </w:rPr>
        <w:t xml:space="preserve">ướng dẫn số </w:t>
      </w:r>
      <w:r w:rsidR="00F82AE0">
        <w:rPr>
          <w:rFonts w:ascii="Times New Roman" w:hAnsi="Times New Roman"/>
          <w:sz w:val="28"/>
          <w:szCs w:val="28"/>
        </w:rPr>
        <w:t>29</w:t>
      </w:r>
      <w:r>
        <w:rPr>
          <w:rFonts w:ascii="Times New Roman" w:hAnsi="Times New Roman"/>
          <w:sz w:val="28"/>
          <w:szCs w:val="28"/>
          <w:lang w:val="vi-VN"/>
        </w:rPr>
        <w:t>-HD/BTGTU ngày 0</w:t>
      </w:r>
      <w:r w:rsidR="00F82AE0">
        <w:rPr>
          <w:rFonts w:ascii="Times New Roman" w:hAnsi="Times New Roman"/>
          <w:sz w:val="28"/>
          <w:szCs w:val="28"/>
        </w:rPr>
        <w:t>9</w:t>
      </w:r>
      <w:r>
        <w:rPr>
          <w:rFonts w:ascii="Times New Roman" w:hAnsi="Times New Roman"/>
          <w:sz w:val="28"/>
          <w:szCs w:val="28"/>
          <w:lang w:val="vi-VN"/>
        </w:rPr>
        <w:t>/</w:t>
      </w:r>
      <w:r w:rsidR="00F82AE0">
        <w:rPr>
          <w:rFonts w:ascii="Times New Roman" w:hAnsi="Times New Roman"/>
          <w:sz w:val="28"/>
          <w:szCs w:val="28"/>
        </w:rPr>
        <w:t>8</w:t>
      </w:r>
      <w:r>
        <w:rPr>
          <w:rFonts w:ascii="Times New Roman" w:hAnsi="Times New Roman"/>
          <w:sz w:val="28"/>
          <w:szCs w:val="28"/>
          <w:lang w:val="vi-VN"/>
        </w:rPr>
        <w:t>/201</w:t>
      </w:r>
      <w:r w:rsidR="00F82AE0">
        <w:rPr>
          <w:rFonts w:ascii="Times New Roman" w:hAnsi="Times New Roman"/>
          <w:sz w:val="28"/>
          <w:szCs w:val="28"/>
        </w:rPr>
        <w:t>7</w:t>
      </w:r>
      <w:r>
        <w:rPr>
          <w:rFonts w:ascii="Times New Roman" w:hAnsi="Times New Roman"/>
          <w:sz w:val="28"/>
          <w:szCs w:val="28"/>
          <w:lang w:val="vi-VN"/>
        </w:rPr>
        <w:t xml:space="preserve"> của Ban Tuyên giáo Tỉnh ủy B</w:t>
      </w:r>
      <w:r>
        <w:rPr>
          <w:rFonts w:ascii="Times New Roman" w:hAnsi="Times New Roman"/>
          <w:sz w:val="28"/>
          <w:szCs w:val="28"/>
        </w:rPr>
        <w:t>ình D</w:t>
      </w:r>
      <w:r>
        <w:rPr>
          <w:rFonts w:ascii="Times New Roman" w:hAnsi="Times New Roman"/>
          <w:sz w:val="28"/>
          <w:szCs w:val="28"/>
          <w:lang w:val="vi-VN"/>
        </w:rPr>
        <w:t xml:space="preserve">ương về việc Hướng dẫn tuyên truyền kỷ niệm </w:t>
      </w:r>
      <w:r w:rsidR="00F82AE0" w:rsidRPr="00F82AE0">
        <w:rPr>
          <w:rFonts w:ascii="Times New Roman" w:hAnsi="Times New Roman"/>
          <w:iCs/>
          <w:sz w:val="28"/>
          <w:szCs w:val="24"/>
        </w:rPr>
        <w:t xml:space="preserve">72 năm Cách mạng Tháng Tám và Quốc khánh nước Cộng hòa </w:t>
      </w:r>
      <w:r w:rsidR="00322D43">
        <w:rPr>
          <w:rFonts w:ascii="Times New Roman" w:hAnsi="Times New Roman"/>
          <w:iCs/>
          <w:sz w:val="28"/>
          <w:szCs w:val="24"/>
        </w:rPr>
        <w:t>x</w:t>
      </w:r>
      <w:r w:rsidR="00F82AE0" w:rsidRPr="00F82AE0">
        <w:rPr>
          <w:rFonts w:ascii="Times New Roman" w:hAnsi="Times New Roman"/>
          <w:iCs/>
          <w:sz w:val="28"/>
          <w:szCs w:val="24"/>
        </w:rPr>
        <w:t xml:space="preserve">ã </w:t>
      </w:r>
      <w:r w:rsidR="00322D43">
        <w:rPr>
          <w:rFonts w:ascii="Times New Roman" w:hAnsi="Times New Roman"/>
          <w:iCs/>
          <w:sz w:val="28"/>
          <w:szCs w:val="24"/>
        </w:rPr>
        <w:t>h</w:t>
      </w:r>
      <w:r w:rsidR="00F82AE0" w:rsidRPr="00F82AE0">
        <w:rPr>
          <w:rFonts w:ascii="Times New Roman" w:hAnsi="Times New Roman"/>
          <w:iCs/>
          <w:sz w:val="28"/>
          <w:szCs w:val="24"/>
        </w:rPr>
        <w:t>ội chủ nghĩa Việt Nam</w:t>
      </w:r>
      <w:r w:rsidR="00F524B4">
        <w:rPr>
          <w:rFonts w:ascii="Times New Roman" w:hAnsi="Times New Roman"/>
          <w:iCs/>
          <w:sz w:val="28"/>
          <w:szCs w:val="24"/>
        </w:rPr>
        <w:t xml:space="preserve"> (2/9/1945 – 2/9/2017)</w:t>
      </w:r>
      <w:r>
        <w:rPr>
          <w:rFonts w:ascii="Times New Roman" w:hAnsi="Times New Roman"/>
          <w:sz w:val="28"/>
          <w:szCs w:val="28"/>
          <w:lang w:val="vi-VN"/>
        </w:rPr>
        <w:t>;</w:t>
      </w:r>
      <w:r w:rsidR="001A00CE">
        <w:rPr>
          <w:rFonts w:ascii="Times New Roman" w:hAnsi="Times New Roman"/>
          <w:sz w:val="28"/>
          <w:szCs w:val="28"/>
        </w:rPr>
        <w:t xml:space="preserve"> </w:t>
      </w:r>
      <w:r>
        <w:rPr>
          <w:rFonts w:ascii="Times New Roman" w:hAnsi="Times New Roman"/>
          <w:sz w:val="28"/>
          <w:szCs w:val="28"/>
          <w:lang w:val="vi-VN"/>
        </w:rPr>
        <w:t xml:space="preserve">Ban Thường vụ Hội LHPN tỉnh </w:t>
      </w:r>
      <w:r w:rsidR="0088189C">
        <w:rPr>
          <w:rFonts w:ascii="Times New Roman" w:hAnsi="Times New Roman"/>
          <w:sz w:val="28"/>
          <w:szCs w:val="28"/>
        </w:rPr>
        <w:t>hướng dẫn</w:t>
      </w:r>
      <w:r>
        <w:rPr>
          <w:rFonts w:ascii="Times New Roman" w:hAnsi="Times New Roman"/>
          <w:sz w:val="28"/>
          <w:szCs w:val="28"/>
          <w:lang w:val="vi-VN"/>
        </w:rPr>
        <w:t xml:space="preserve"> </w:t>
      </w:r>
      <w:r w:rsidR="001A00CE">
        <w:rPr>
          <w:rFonts w:ascii="Times New Roman" w:hAnsi="Times New Roman"/>
          <w:sz w:val="28"/>
          <w:szCs w:val="28"/>
        </w:rPr>
        <w:t xml:space="preserve">Hội LHPN 9 huyện, thị, thành phố, các đơn vị trực thuộc các nội dung, hình thức tuyên truyền cụ thể </w:t>
      </w:r>
      <w:r w:rsidR="00DC3824">
        <w:rPr>
          <w:rFonts w:ascii="Times New Roman" w:hAnsi="Times New Roman"/>
          <w:sz w:val="28"/>
          <w:szCs w:val="28"/>
        </w:rPr>
        <w:t>như sau:</w:t>
      </w:r>
    </w:p>
    <w:p w:rsidR="00DC3824" w:rsidRPr="00F73930" w:rsidRDefault="00DC3824" w:rsidP="00AC6486">
      <w:pPr>
        <w:autoSpaceDE w:val="0"/>
        <w:autoSpaceDN w:val="0"/>
        <w:adjustRightInd w:val="0"/>
        <w:spacing w:after="0" w:line="240" w:lineRule="auto"/>
        <w:ind w:firstLine="720"/>
        <w:jc w:val="both"/>
        <w:rPr>
          <w:rFonts w:ascii="Times New Roman" w:hAnsi="Times New Roman"/>
          <w:b/>
          <w:sz w:val="28"/>
          <w:szCs w:val="28"/>
        </w:rPr>
      </w:pPr>
      <w:r w:rsidRPr="00F73930">
        <w:rPr>
          <w:rFonts w:ascii="Times New Roman" w:hAnsi="Times New Roman"/>
          <w:b/>
          <w:sz w:val="28"/>
          <w:szCs w:val="28"/>
        </w:rPr>
        <w:t>I. Mục đích, yêu cầu</w:t>
      </w:r>
      <w:r w:rsidR="00322D43">
        <w:rPr>
          <w:rFonts w:ascii="Times New Roman" w:hAnsi="Times New Roman"/>
          <w:b/>
          <w:sz w:val="28"/>
          <w:szCs w:val="28"/>
        </w:rPr>
        <w:t>:</w:t>
      </w:r>
    </w:p>
    <w:p w:rsidR="00DC3824" w:rsidRDefault="00B05EF7" w:rsidP="00AC6486">
      <w:pPr>
        <w:autoSpaceDE w:val="0"/>
        <w:autoSpaceDN w:val="0"/>
        <w:adjustRightInd w:val="0"/>
        <w:spacing w:after="0" w:line="240" w:lineRule="auto"/>
        <w:ind w:firstLine="720"/>
        <w:jc w:val="both"/>
        <w:rPr>
          <w:rFonts w:ascii="Times New Roman" w:hAnsi="Times New Roman"/>
          <w:iCs/>
          <w:sz w:val="28"/>
          <w:szCs w:val="24"/>
        </w:rPr>
      </w:pPr>
      <w:r>
        <w:rPr>
          <w:rFonts w:ascii="Times New Roman" w:hAnsi="Times New Roman"/>
          <w:sz w:val="28"/>
          <w:szCs w:val="28"/>
        </w:rPr>
        <w:t>-</w:t>
      </w:r>
      <w:r w:rsidR="00DC3824">
        <w:rPr>
          <w:rFonts w:ascii="Times New Roman" w:hAnsi="Times New Roman"/>
          <w:sz w:val="28"/>
          <w:szCs w:val="28"/>
        </w:rPr>
        <w:t xml:space="preserve"> Tổ chức tuyên truyền sâu rộng trong toàn thể cán bộ, hội viên phụ nữ nhằm khẳng định vị trí, giá trị to lớn của </w:t>
      </w:r>
      <w:r w:rsidR="00DC3824" w:rsidRPr="00F82AE0">
        <w:rPr>
          <w:rFonts w:ascii="Times New Roman" w:hAnsi="Times New Roman"/>
          <w:iCs/>
          <w:sz w:val="28"/>
          <w:szCs w:val="24"/>
        </w:rPr>
        <w:t xml:space="preserve">Cách mạng Tháng Tám và </w:t>
      </w:r>
      <w:r w:rsidR="00DC3824">
        <w:rPr>
          <w:rFonts w:ascii="Times New Roman" w:hAnsi="Times New Roman"/>
          <w:iCs/>
          <w:sz w:val="28"/>
          <w:szCs w:val="24"/>
        </w:rPr>
        <w:t xml:space="preserve">sự ra đời của nước </w:t>
      </w:r>
      <w:r w:rsidR="00DC3824" w:rsidRPr="00F82AE0">
        <w:rPr>
          <w:rFonts w:ascii="Times New Roman" w:hAnsi="Times New Roman"/>
          <w:iCs/>
          <w:sz w:val="28"/>
          <w:szCs w:val="24"/>
        </w:rPr>
        <w:t>Việt Nam</w:t>
      </w:r>
      <w:r w:rsidR="00DC3824">
        <w:rPr>
          <w:rFonts w:ascii="Times New Roman" w:hAnsi="Times New Roman"/>
          <w:iCs/>
          <w:sz w:val="28"/>
          <w:szCs w:val="24"/>
        </w:rPr>
        <w:t xml:space="preserve"> Dân chủ cộng hòa (nay là nước Cộng hòa xã hội chủ nghĩa Việt Nam) trong lịch sử đấ</w:t>
      </w:r>
      <w:r w:rsidR="00F73930">
        <w:rPr>
          <w:rFonts w:ascii="Times New Roman" w:hAnsi="Times New Roman"/>
          <w:iCs/>
          <w:sz w:val="28"/>
          <w:szCs w:val="24"/>
        </w:rPr>
        <w:t>u tranh</w:t>
      </w:r>
      <w:r w:rsidR="00DC3824">
        <w:rPr>
          <w:rFonts w:ascii="Times New Roman" w:hAnsi="Times New Roman"/>
          <w:iCs/>
          <w:sz w:val="28"/>
          <w:szCs w:val="24"/>
        </w:rPr>
        <w:t xml:space="preserve"> dựng nước và giữ nước của dân tộc.</w:t>
      </w:r>
    </w:p>
    <w:p w:rsidR="00DC3824" w:rsidRDefault="00DC3824" w:rsidP="00AC6486">
      <w:pPr>
        <w:autoSpaceDE w:val="0"/>
        <w:autoSpaceDN w:val="0"/>
        <w:adjustRightInd w:val="0"/>
        <w:spacing w:after="0" w:line="240" w:lineRule="auto"/>
        <w:ind w:firstLine="720"/>
        <w:jc w:val="both"/>
        <w:rPr>
          <w:rFonts w:ascii="Times New Roman" w:hAnsi="Times New Roman"/>
          <w:iCs/>
          <w:sz w:val="28"/>
          <w:szCs w:val="24"/>
        </w:rPr>
      </w:pPr>
      <w:r>
        <w:rPr>
          <w:rFonts w:ascii="Times New Roman" w:hAnsi="Times New Roman"/>
          <w:iCs/>
          <w:sz w:val="28"/>
          <w:szCs w:val="24"/>
        </w:rPr>
        <w:t>- Thông qua các hoạt động tuyên truyền</w:t>
      </w:r>
      <w:r w:rsidR="00F73930">
        <w:rPr>
          <w:rFonts w:ascii="Times New Roman" w:hAnsi="Times New Roman"/>
          <w:iCs/>
          <w:sz w:val="28"/>
          <w:szCs w:val="24"/>
        </w:rPr>
        <w:t xml:space="preserve"> nhằm giáo dục truyền</w:t>
      </w:r>
      <w:r>
        <w:rPr>
          <w:rFonts w:ascii="Times New Roman" w:hAnsi="Times New Roman"/>
          <w:iCs/>
          <w:sz w:val="28"/>
          <w:szCs w:val="24"/>
        </w:rPr>
        <w:t xml:space="preserve"> thống yêu nước, ý chí tự lực, tự cường, </w:t>
      </w:r>
      <w:r w:rsidR="00B05EF7">
        <w:rPr>
          <w:rFonts w:ascii="Times New Roman" w:hAnsi="Times New Roman"/>
          <w:iCs/>
          <w:sz w:val="28"/>
          <w:szCs w:val="24"/>
        </w:rPr>
        <w:t>thể hiện lòng biết ơn sâu sắc đối với các thế hệ đã hy sinh xương máu vì độc lập dân tộc, thống nhất đất nước; tiếp tục cũng cố thêm niềm tin của cán bộ, hội viên, phụ nữ vào sự lãnh đạo của Đảng, của Chủ tịch Hồ Chí Minh vĩ đại đối với sự nghiệp giải phóng dân tộc, xây dựng và bảo vệ Tổ quốc Việt Nam xã hội chủ nghĩa.</w:t>
      </w:r>
    </w:p>
    <w:p w:rsidR="0000392A" w:rsidRDefault="00B05EF7" w:rsidP="00AC6486">
      <w:pPr>
        <w:autoSpaceDE w:val="0"/>
        <w:autoSpaceDN w:val="0"/>
        <w:adjustRightInd w:val="0"/>
        <w:spacing w:after="0" w:line="240" w:lineRule="auto"/>
        <w:ind w:firstLine="720"/>
        <w:jc w:val="both"/>
        <w:rPr>
          <w:rFonts w:ascii="Times New Roman" w:hAnsi="Times New Roman"/>
          <w:iCs/>
          <w:sz w:val="28"/>
          <w:szCs w:val="24"/>
        </w:rPr>
      </w:pPr>
      <w:r>
        <w:rPr>
          <w:rFonts w:ascii="Times New Roman" w:hAnsi="Times New Roman"/>
          <w:iCs/>
          <w:sz w:val="28"/>
          <w:szCs w:val="24"/>
        </w:rPr>
        <w:t xml:space="preserve">- </w:t>
      </w:r>
      <w:r w:rsidR="00F73930">
        <w:rPr>
          <w:rFonts w:ascii="Times New Roman" w:hAnsi="Times New Roman"/>
          <w:iCs/>
          <w:sz w:val="28"/>
          <w:szCs w:val="24"/>
        </w:rPr>
        <w:t xml:space="preserve">Tùy </w:t>
      </w:r>
      <w:r w:rsidR="00BC46A3">
        <w:rPr>
          <w:rFonts w:ascii="Times New Roman" w:hAnsi="Times New Roman"/>
          <w:iCs/>
          <w:sz w:val="28"/>
          <w:szCs w:val="24"/>
        </w:rPr>
        <w:t xml:space="preserve">vào điều kiện thực tế tại địa phương, đơn vị </w:t>
      </w:r>
      <w:r w:rsidR="00F73930">
        <w:rPr>
          <w:rFonts w:ascii="Times New Roman" w:hAnsi="Times New Roman"/>
          <w:iCs/>
          <w:sz w:val="28"/>
          <w:szCs w:val="24"/>
        </w:rPr>
        <w:t xml:space="preserve">để công tác tuyên truyền được </w:t>
      </w:r>
      <w:r w:rsidR="00BC46A3">
        <w:rPr>
          <w:rFonts w:ascii="Times New Roman" w:hAnsi="Times New Roman"/>
          <w:iCs/>
          <w:sz w:val="28"/>
          <w:szCs w:val="24"/>
        </w:rPr>
        <w:t>phong phú đa dạng, có sức thuyết phục cao và có trọng tâm, trọng điểm gắn với tuyên truyền có hiệu quả Nghị quyết Đại Hội đại biểu phụ nữ toàn quốc lần thứ</w:t>
      </w:r>
      <w:r w:rsidR="00282F92">
        <w:rPr>
          <w:rFonts w:ascii="Times New Roman" w:hAnsi="Times New Roman"/>
          <w:iCs/>
          <w:sz w:val="28"/>
          <w:szCs w:val="24"/>
        </w:rPr>
        <w:t xml:space="preserve"> XII</w:t>
      </w:r>
      <w:r w:rsidR="00BC46A3">
        <w:rPr>
          <w:rFonts w:ascii="Times New Roman" w:hAnsi="Times New Roman"/>
          <w:iCs/>
          <w:sz w:val="28"/>
          <w:szCs w:val="24"/>
        </w:rPr>
        <w:t>, Đại hội Đại biểu phụ nữ tỉ</w:t>
      </w:r>
      <w:r w:rsidR="00282F92">
        <w:rPr>
          <w:rFonts w:ascii="Times New Roman" w:hAnsi="Times New Roman"/>
          <w:iCs/>
          <w:sz w:val="28"/>
          <w:szCs w:val="24"/>
        </w:rPr>
        <w:t xml:space="preserve">nh, lần thứ X </w:t>
      </w:r>
      <w:r w:rsidR="00BC46A3">
        <w:rPr>
          <w:rFonts w:ascii="Times New Roman" w:hAnsi="Times New Roman"/>
          <w:iCs/>
          <w:sz w:val="28"/>
          <w:szCs w:val="24"/>
        </w:rPr>
        <w:t xml:space="preserve">và </w:t>
      </w:r>
      <w:r w:rsidR="00282F92">
        <w:rPr>
          <w:rFonts w:ascii="Times New Roman" w:hAnsi="Times New Roman"/>
          <w:iCs/>
          <w:sz w:val="28"/>
          <w:szCs w:val="24"/>
        </w:rPr>
        <w:t>Nghị quyết Đại</w:t>
      </w:r>
      <w:r w:rsidR="00BC46A3">
        <w:rPr>
          <w:rFonts w:ascii="Times New Roman" w:hAnsi="Times New Roman"/>
          <w:iCs/>
          <w:sz w:val="28"/>
          <w:szCs w:val="24"/>
        </w:rPr>
        <w:t xml:space="preserve"> hội đại biểu các cấp gắn với tuyên các hoạt động kỷ niệm 56 năm thảm họa da cam ở Việ</w:t>
      </w:r>
      <w:r w:rsidR="0000392A">
        <w:rPr>
          <w:rFonts w:ascii="Times New Roman" w:hAnsi="Times New Roman"/>
          <w:iCs/>
          <w:sz w:val="28"/>
          <w:szCs w:val="24"/>
        </w:rPr>
        <w:t>t Nam (10/8/1961 – 10/8/2017)</w:t>
      </w:r>
    </w:p>
    <w:p w:rsidR="00FB7D08" w:rsidRDefault="0000392A" w:rsidP="0000392A">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II</w:t>
      </w:r>
      <w:r w:rsidR="00FB7D08">
        <w:rPr>
          <w:rFonts w:ascii="Times New Roman" w:hAnsi="Times New Roman"/>
          <w:b/>
          <w:bCs/>
          <w:sz w:val="28"/>
          <w:szCs w:val="28"/>
        </w:rPr>
        <w:t>. Nội dung tuyên truyền</w:t>
      </w:r>
      <w:r w:rsidR="00322D43">
        <w:rPr>
          <w:rFonts w:ascii="Times New Roman" w:hAnsi="Times New Roman"/>
          <w:b/>
          <w:bCs/>
          <w:sz w:val="28"/>
          <w:szCs w:val="28"/>
        </w:rPr>
        <w:t>:</w:t>
      </w:r>
    </w:p>
    <w:p w:rsidR="00FB7D08" w:rsidRDefault="0000392A" w:rsidP="007A19B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w:t>
      </w:r>
      <w:r w:rsidR="00FB7D08">
        <w:rPr>
          <w:rFonts w:ascii="Times New Roman" w:hAnsi="Times New Roman"/>
          <w:sz w:val="28"/>
          <w:szCs w:val="28"/>
        </w:rPr>
        <w:t xml:space="preserve"> </w:t>
      </w:r>
      <w:r w:rsidR="00E50978">
        <w:rPr>
          <w:rFonts w:ascii="Times New Roman" w:hAnsi="Times New Roman"/>
          <w:sz w:val="28"/>
          <w:szCs w:val="28"/>
        </w:rPr>
        <w:t>Khẳng định ý nghĩa lịch sử trọng đại của Cách mạng Tháng Tám và sự ra đời Nhà nước Việt Nam Dân chủ Cộ</w:t>
      </w:r>
      <w:r>
        <w:rPr>
          <w:rFonts w:ascii="Times New Roman" w:hAnsi="Times New Roman"/>
          <w:sz w:val="28"/>
          <w:szCs w:val="28"/>
        </w:rPr>
        <w:t>ng hòa</w:t>
      </w:r>
      <w:r w:rsidR="00E50978">
        <w:rPr>
          <w:rFonts w:ascii="Times New Roman" w:hAnsi="Times New Roman"/>
          <w:sz w:val="28"/>
          <w:szCs w:val="28"/>
        </w:rPr>
        <w:t>; bối cảnh lịch sử, diễn biến, nguyên nhân thắng lợi và bài học kinh nghiệm của Cách mạng Tháng Tám; vận dụ</w:t>
      </w:r>
      <w:r>
        <w:rPr>
          <w:rFonts w:ascii="Times New Roman" w:hAnsi="Times New Roman"/>
          <w:sz w:val="28"/>
          <w:szCs w:val="28"/>
        </w:rPr>
        <w:t>ng sá</w:t>
      </w:r>
      <w:r w:rsidR="00E50978">
        <w:rPr>
          <w:rFonts w:ascii="Times New Roman" w:hAnsi="Times New Roman"/>
          <w:sz w:val="28"/>
          <w:szCs w:val="28"/>
        </w:rPr>
        <w:t>ng tạo những bài học kinh nghiệm trong sự nghiệp đấu tranh thống nhất đất nước, nhất là trong sự nghiệp đổi mới và hội nhập quốc tế hiện nay.</w:t>
      </w:r>
    </w:p>
    <w:p w:rsidR="0000392A" w:rsidRDefault="0000392A" w:rsidP="007A19B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2.</w:t>
      </w:r>
      <w:r w:rsidR="00E50978">
        <w:rPr>
          <w:rFonts w:ascii="Times New Roman" w:hAnsi="Times New Roman"/>
          <w:sz w:val="28"/>
          <w:szCs w:val="28"/>
        </w:rPr>
        <w:t xml:space="preserve"> Nêu bật những thành quả to lớn </w:t>
      </w:r>
      <w:r w:rsidR="00F51680">
        <w:rPr>
          <w:rFonts w:ascii="Times New Roman" w:hAnsi="Times New Roman"/>
          <w:sz w:val="28"/>
          <w:szCs w:val="28"/>
        </w:rPr>
        <w:t xml:space="preserve">mà Đảng và Nhân dân ta đã đạt được trong 72 năm xây dựng, bảo vệ và phát triển đất nước, trong đó nhấn mạnh thắng lợi của </w:t>
      </w:r>
      <w:r w:rsidR="001D7A60">
        <w:rPr>
          <w:rFonts w:ascii="Times New Roman" w:hAnsi="Times New Roman"/>
          <w:sz w:val="28"/>
          <w:szCs w:val="28"/>
        </w:rPr>
        <w:t xml:space="preserve">các </w:t>
      </w:r>
      <w:r w:rsidR="00F51680">
        <w:rPr>
          <w:rFonts w:ascii="Times New Roman" w:hAnsi="Times New Roman"/>
          <w:sz w:val="28"/>
          <w:szCs w:val="28"/>
        </w:rPr>
        <w:t xml:space="preserve">cuộc kháng chiến chống xâm lược </w:t>
      </w:r>
      <w:r w:rsidR="001D7A60">
        <w:rPr>
          <w:rFonts w:ascii="Times New Roman" w:hAnsi="Times New Roman"/>
          <w:sz w:val="28"/>
          <w:szCs w:val="28"/>
        </w:rPr>
        <w:t>mà đỉnh cao là Chiến thắng lịch sử Điện Biên Phủ năm 1954, Đại th</w:t>
      </w:r>
      <w:r>
        <w:rPr>
          <w:rFonts w:ascii="Times New Roman" w:hAnsi="Times New Roman"/>
          <w:sz w:val="28"/>
          <w:szCs w:val="28"/>
        </w:rPr>
        <w:t>ắ</w:t>
      </w:r>
      <w:r w:rsidR="001D7A60">
        <w:rPr>
          <w:rFonts w:ascii="Times New Roman" w:hAnsi="Times New Roman"/>
          <w:sz w:val="28"/>
          <w:szCs w:val="28"/>
        </w:rPr>
        <w:t>ng mùa Xuân năm 1975, giải phóng dân tộc, bảo vệ Tổ quố</w:t>
      </w:r>
      <w:r w:rsidR="00FF4C58">
        <w:rPr>
          <w:rFonts w:ascii="Times New Roman" w:hAnsi="Times New Roman"/>
          <w:sz w:val="28"/>
          <w:szCs w:val="28"/>
        </w:rPr>
        <w:t xml:space="preserve">c, làm tròn nghĩa vụ quốc tế, những thành tựu to lớn, có ý nghĩa lịch sử trong công cuộc đổi mới đất nước. </w:t>
      </w:r>
    </w:p>
    <w:p w:rsidR="000F2015" w:rsidRDefault="0000392A" w:rsidP="007A19B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000F2015">
        <w:rPr>
          <w:rFonts w:ascii="Times New Roman" w:hAnsi="Times New Roman"/>
          <w:sz w:val="28"/>
          <w:szCs w:val="28"/>
        </w:rPr>
        <w:t xml:space="preserve">Tuyên truyền, phản ánh các hoạt động kỷ niệm, các phong trào thi đua ở các cấp, ngành, </w:t>
      </w:r>
      <w:r>
        <w:rPr>
          <w:rFonts w:ascii="Times New Roman" w:hAnsi="Times New Roman"/>
          <w:sz w:val="28"/>
          <w:szCs w:val="28"/>
        </w:rPr>
        <w:t>tại</w:t>
      </w:r>
      <w:r w:rsidR="000F2015">
        <w:rPr>
          <w:rFonts w:ascii="Times New Roman" w:hAnsi="Times New Roman"/>
          <w:sz w:val="28"/>
          <w:szCs w:val="28"/>
        </w:rPr>
        <w:t xml:space="preserve"> đị</w:t>
      </w:r>
      <w:r>
        <w:rPr>
          <w:rFonts w:ascii="Times New Roman" w:hAnsi="Times New Roman"/>
          <w:sz w:val="28"/>
          <w:szCs w:val="28"/>
        </w:rPr>
        <w:t>a phương</w:t>
      </w:r>
      <w:r w:rsidR="000F2015">
        <w:rPr>
          <w:rFonts w:ascii="Times New Roman" w:hAnsi="Times New Roman"/>
          <w:sz w:val="28"/>
          <w:szCs w:val="28"/>
        </w:rPr>
        <w:t>; các hoạt động “Uống nước nhớ nguồn”, “Đền ơn đáp nghĩa”; tri ân công lao và những đóng góp của các thế hệ đi trước trong các cuộc kháng chiến giải phóng dân tộc, xây dựng và bảo vệ Tổ quốc.</w:t>
      </w:r>
    </w:p>
    <w:p w:rsidR="000F2015" w:rsidRDefault="0000392A" w:rsidP="007A19B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000F2015">
        <w:rPr>
          <w:rFonts w:ascii="Times New Roman" w:hAnsi="Times New Roman"/>
          <w:sz w:val="28"/>
          <w:szCs w:val="28"/>
        </w:rPr>
        <w:t xml:space="preserve"> Tuyên truyền, giáo dục chủ trương, đường lối của Đảng, chính sách, pháp luật của Nhà nước về  xây dựng và bảo vệ Tổ quốc Việt Nam xã hội chủ nghĩa, về bảo vệ độc lập, chủ quyền, toàn vẹn lãnh thổ trong tình hình mới; tiếp tục làm rõ những chủ trương; giải pháp của Đảng, Nhà nước ta trong công tác đấu tranh bảo vệ chủ quyền biển, đảo của Việt Nam trên Biển Đông</w:t>
      </w:r>
      <w:r w:rsidR="007A6EB2">
        <w:rPr>
          <w:rFonts w:ascii="Times New Roman" w:hAnsi="Times New Roman"/>
          <w:sz w:val="28"/>
          <w:szCs w:val="28"/>
        </w:rPr>
        <w:t>. Đấu tranh, phả</w:t>
      </w:r>
      <w:r>
        <w:rPr>
          <w:rFonts w:ascii="Times New Roman" w:hAnsi="Times New Roman"/>
          <w:sz w:val="28"/>
          <w:szCs w:val="28"/>
        </w:rPr>
        <w:t>n bác thố</w:t>
      </w:r>
      <w:r w:rsidR="007A6EB2">
        <w:rPr>
          <w:rFonts w:ascii="Times New Roman" w:hAnsi="Times New Roman"/>
          <w:sz w:val="28"/>
          <w:szCs w:val="28"/>
        </w:rPr>
        <w:t>ng t</w:t>
      </w:r>
      <w:r>
        <w:rPr>
          <w:rFonts w:ascii="Times New Roman" w:hAnsi="Times New Roman"/>
          <w:sz w:val="28"/>
          <w:szCs w:val="28"/>
        </w:rPr>
        <w:t>rị</w:t>
      </w:r>
      <w:r w:rsidR="007A6EB2">
        <w:rPr>
          <w:rFonts w:ascii="Times New Roman" w:hAnsi="Times New Roman"/>
          <w:sz w:val="28"/>
          <w:szCs w:val="28"/>
        </w:rPr>
        <w:t>, quan điểm sai trái của các thế lực thù địch hòng xuyên tạc lịch sử, phủ nhận giá trị, ý nghĩa lịch sử của Cách mạng Tháng Tám, vai trò lãnh đạo của Đảng và Chủ tịch Hồ Chí Minh.</w:t>
      </w:r>
    </w:p>
    <w:p w:rsidR="00B46CF9" w:rsidRDefault="00B46CF9" w:rsidP="007A19B5">
      <w:pPr>
        <w:autoSpaceDE w:val="0"/>
        <w:autoSpaceDN w:val="0"/>
        <w:adjustRightInd w:val="0"/>
        <w:spacing w:after="0" w:line="240" w:lineRule="auto"/>
        <w:ind w:firstLine="720"/>
        <w:jc w:val="both"/>
        <w:rPr>
          <w:rFonts w:ascii="Times New Roman" w:hAnsi="Times New Roman"/>
          <w:b/>
          <w:sz w:val="28"/>
          <w:szCs w:val="28"/>
        </w:rPr>
      </w:pPr>
      <w:r w:rsidRPr="00B46CF9">
        <w:rPr>
          <w:rFonts w:ascii="Times New Roman" w:hAnsi="Times New Roman"/>
          <w:b/>
          <w:sz w:val="28"/>
          <w:szCs w:val="28"/>
        </w:rPr>
        <w:t>III. Hình thức tuyên truyền</w:t>
      </w:r>
      <w:r w:rsidR="00322D43">
        <w:rPr>
          <w:rFonts w:ascii="Times New Roman" w:hAnsi="Times New Roman"/>
          <w:b/>
          <w:sz w:val="28"/>
          <w:szCs w:val="28"/>
        </w:rPr>
        <w:t>:</w:t>
      </w:r>
    </w:p>
    <w:p w:rsidR="007432C3" w:rsidRDefault="00854EE7" w:rsidP="00970A39">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sz w:val="28"/>
          <w:szCs w:val="28"/>
        </w:rPr>
        <w:t xml:space="preserve">- </w:t>
      </w:r>
      <w:r w:rsidR="00BA7695">
        <w:rPr>
          <w:rFonts w:ascii="Times New Roman" w:hAnsi="Times New Roman"/>
          <w:sz w:val="28"/>
          <w:szCs w:val="28"/>
        </w:rPr>
        <w:t>Tùy th</w:t>
      </w:r>
      <w:r>
        <w:rPr>
          <w:rFonts w:ascii="Times New Roman" w:hAnsi="Times New Roman"/>
          <w:sz w:val="28"/>
          <w:szCs w:val="28"/>
        </w:rPr>
        <w:t xml:space="preserve">eo điều kiện của từng địa phương, đơn vị để tổ chức kỷ niệm </w:t>
      </w:r>
      <w:r w:rsidR="00970A39">
        <w:rPr>
          <w:rFonts w:ascii="Times New Roman" w:hAnsi="Times New Roman"/>
          <w:bCs/>
          <w:sz w:val="28"/>
          <w:szCs w:val="28"/>
        </w:rPr>
        <w:t xml:space="preserve">72 </w:t>
      </w:r>
      <w:r>
        <w:rPr>
          <w:rFonts w:ascii="Times New Roman" w:hAnsi="Times New Roman"/>
          <w:bCs/>
          <w:sz w:val="28"/>
          <w:szCs w:val="28"/>
        </w:rPr>
        <w:t>năm Cách mạng Tháng Tám (19/8/1945 – 19/8/2017) và Quốc khánh nước Cộng hòa xã hội Chủ nghĩa Việt Nam (2/9/1945 – 2/9/2017)</w:t>
      </w:r>
      <w:r w:rsidR="00970A39">
        <w:rPr>
          <w:rFonts w:ascii="Times New Roman" w:hAnsi="Times New Roman"/>
          <w:bCs/>
          <w:sz w:val="28"/>
          <w:szCs w:val="28"/>
        </w:rPr>
        <w:t xml:space="preserve"> cho phù hợp</w:t>
      </w:r>
      <w:r>
        <w:rPr>
          <w:rFonts w:ascii="Times New Roman" w:hAnsi="Times New Roman"/>
          <w:bCs/>
          <w:sz w:val="28"/>
          <w:szCs w:val="28"/>
        </w:rPr>
        <w:t>.</w:t>
      </w:r>
    </w:p>
    <w:p w:rsidR="00854EE7" w:rsidRDefault="008F66E6" w:rsidP="004B7EE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BE4C6E">
        <w:rPr>
          <w:rFonts w:ascii="Times New Roman" w:hAnsi="Times New Roman"/>
          <w:sz w:val="28"/>
          <w:szCs w:val="28"/>
        </w:rPr>
        <w:t>Tổ chức sinh hoạt chuyên đề theo Đề cương tuyên truyền.</w:t>
      </w:r>
    </w:p>
    <w:p w:rsidR="008F66E6" w:rsidRDefault="008F66E6" w:rsidP="004B7EE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Tổ chức các hoạt động văn hóa – văn nghệ, thể thao, treo panô, áp phích …chào mừng kỷ niệm</w:t>
      </w:r>
      <w:r w:rsidR="00DB7409">
        <w:rPr>
          <w:rFonts w:ascii="Times New Roman" w:hAnsi="Times New Roman"/>
          <w:sz w:val="28"/>
          <w:szCs w:val="28"/>
        </w:rPr>
        <w:t>.</w:t>
      </w:r>
    </w:p>
    <w:p w:rsidR="00DB7409" w:rsidRDefault="00DB7409" w:rsidP="004B7EE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Vận động và hướng dẫn cán bộ, hội viên, phụ nữ tổ chức treo cờ Tổ quốc,  treo băng rôn, khẩu hiệu tuyên truyền tại trụ sở Hội LHPN </w:t>
      </w:r>
      <w:r w:rsidR="00C443EE">
        <w:rPr>
          <w:rFonts w:ascii="Times New Roman" w:hAnsi="Times New Roman"/>
          <w:sz w:val="28"/>
          <w:szCs w:val="28"/>
        </w:rPr>
        <w:t>huyện, thị, thành phố</w:t>
      </w:r>
      <w:r>
        <w:rPr>
          <w:rFonts w:ascii="Times New Roman" w:hAnsi="Times New Roman"/>
          <w:sz w:val="28"/>
          <w:szCs w:val="28"/>
        </w:rPr>
        <w:t>.</w:t>
      </w:r>
    </w:p>
    <w:p w:rsidR="00EF0731" w:rsidRPr="00EF0731" w:rsidRDefault="00EF0731" w:rsidP="004B7EEE">
      <w:pPr>
        <w:autoSpaceDE w:val="0"/>
        <w:autoSpaceDN w:val="0"/>
        <w:adjustRightInd w:val="0"/>
        <w:spacing w:after="0" w:line="240" w:lineRule="auto"/>
        <w:ind w:firstLine="720"/>
        <w:jc w:val="both"/>
        <w:rPr>
          <w:rFonts w:ascii="Times New Roman" w:hAnsi="Times New Roman"/>
          <w:b/>
          <w:sz w:val="28"/>
          <w:szCs w:val="28"/>
        </w:rPr>
      </w:pPr>
      <w:r w:rsidRPr="00EF0731">
        <w:rPr>
          <w:rFonts w:ascii="Times New Roman" w:hAnsi="Times New Roman"/>
          <w:b/>
          <w:sz w:val="28"/>
          <w:szCs w:val="28"/>
        </w:rPr>
        <w:t xml:space="preserve">IV Tổ chức thực hiện: </w:t>
      </w:r>
    </w:p>
    <w:p w:rsidR="007432C3" w:rsidRDefault="007432C3" w:rsidP="007432C3">
      <w:pPr>
        <w:numPr>
          <w:ilvl w:val="0"/>
          <w:numId w:val="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Hội LHPN tỉnh:</w:t>
      </w:r>
    </w:p>
    <w:p w:rsidR="007432C3" w:rsidRDefault="007432C3" w:rsidP="00854E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Xây dựng hướng dẫn tuyên truyền</w:t>
      </w:r>
      <w:r w:rsidR="00AD6118">
        <w:rPr>
          <w:rFonts w:ascii="Times New Roman" w:hAnsi="Times New Roman"/>
          <w:sz w:val="28"/>
          <w:szCs w:val="28"/>
        </w:rPr>
        <w:t xml:space="preserve"> gửi 9 huyện, thị, thành phố; Hội LHPN các đơn vị trực thuộc.</w:t>
      </w:r>
    </w:p>
    <w:p w:rsidR="007432C3" w:rsidRDefault="007432C3" w:rsidP="00854E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Sao lưu tài tuyên truyền (đăng tải trên trang web </w:t>
      </w:r>
      <w:r w:rsidR="00AD6118">
        <w:rPr>
          <w:rFonts w:ascii="Times New Roman" w:hAnsi="Times New Roman"/>
          <w:sz w:val="28"/>
          <w:szCs w:val="28"/>
        </w:rPr>
        <w:t>Hội</w:t>
      </w:r>
      <w:r>
        <w:rPr>
          <w:rFonts w:ascii="Times New Roman" w:hAnsi="Times New Roman"/>
          <w:sz w:val="28"/>
          <w:szCs w:val="28"/>
        </w:rPr>
        <w:t>)</w:t>
      </w:r>
    </w:p>
    <w:p w:rsidR="00AD6118" w:rsidRDefault="00AD6118" w:rsidP="00854E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Theo dõi các hoạt động tổ chức tuyên truyền kỷ niệm.</w:t>
      </w:r>
    </w:p>
    <w:p w:rsidR="00CE10E7" w:rsidRDefault="00CE10E7" w:rsidP="00854E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00322D43">
        <w:rPr>
          <w:rFonts w:ascii="Times New Roman" w:hAnsi="Times New Roman"/>
          <w:sz w:val="28"/>
          <w:szCs w:val="28"/>
        </w:rPr>
        <w:t xml:space="preserve"> </w:t>
      </w:r>
      <w:r>
        <w:rPr>
          <w:rFonts w:ascii="Times New Roman" w:hAnsi="Times New Roman"/>
          <w:sz w:val="28"/>
          <w:szCs w:val="28"/>
        </w:rPr>
        <w:t>Hội LHPN 9 huyện, thị, thành phố, đơn vị trực thuộc:</w:t>
      </w:r>
    </w:p>
    <w:p w:rsidR="00CE10E7" w:rsidRDefault="00CE10E7" w:rsidP="00854E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Trên cơ sở hướng dẫn của Hội LHPN tỉnh, xây dựng kế hoạch chỉ đạo Hội LHPN cơ sở</w:t>
      </w:r>
      <w:r w:rsidR="00A0746D">
        <w:rPr>
          <w:rFonts w:ascii="Times New Roman" w:hAnsi="Times New Roman"/>
          <w:sz w:val="28"/>
          <w:szCs w:val="28"/>
        </w:rPr>
        <w:t xml:space="preserve"> tổ chức các hoạt động tuyên truyền kỷ niệm thiết thực, hiệu quả theo tình hình của địa phương, đơn vị.</w:t>
      </w:r>
    </w:p>
    <w:p w:rsidR="00A0746D" w:rsidRDefault="00A0746D" w:rsidP="00854E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Nắm diễn biến tình hình, tư tưởng của cán bộ, hội viên và các tầng lớp phụ nữ trước trong và sau lễ kỷ niệm. Báo cáo kịp thời (qua Ban Tuyên giáo) để theo dõi và xử lý những vấn đề phức tạp.</w:t>
      </w:r>
    </w:p>
    <w:p w:rsidR="00CE10E7" w:rsidRPr="00B46CF9" w:rsidRDefault="00CE10E7" w:rsidP="00854EE7">
      <w:pPr>
        <w:autoSpaceDE w:val="0"/>
        <w:autoSpaceDN w:val="0"/>
        <w:adjustRightInd w:val="0"/>
        <w:spacing w:after="0" w:line="240" w:lineRule="auto"/>
        <w:ind w:firstLine="720"/>
        <w:jc w:val="both"/>
        <w:rPr>
          <w:rFonts w:ascii="Times New Roman" w:hAnsi="Times New Roman"/>
          <w:sz w:val="28"/>
          <w:szCs w:val="28"/>
        </w:rPr>
      </w:pPr>
    </w:p>
    <w:p w:rsidR="00FB7D08" w:rsidRDefault="00322D43" w:rsidP="005076E4">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V</w:t>
      </w:r>
      <w:r w:rsidR="00FB7D08">
        <w:rPr>
          <w:rFonts w:ascii="Times New Roman" w:hAnsi="Times New Roman"/>
          <w:b/>
          <w:bCs/>
          <w:sz w:val="28"/>
          <w:szCs w:val="28"/>
        </w:rPr>
        <w:t>. Khẩu hiệu tuyên truyền</w:t>
      </w:r>
      <w:r>
        <w:rPr>
          <w:rFonts w:ascii="Times New Roman" w:hAnsi="Times New Roman"/>
          <w:b/>
          <w:bCs/>
          <w:sz w:val="28"/>
          <w:szCs w:val="28"/>
        </w:rPr>
        <w:t>:</w:t>
      </w:r>
    </w:p>
    <w:p w:rsidR="007A19B5" w:rsidRDefault="007A19B5" w:rsidP="005076E4">
      <w:pPr>
        <w:autoSpaceDE w:val="0"/>
        <w:autoSpaceDN w:val="0"/>
        <w:adjustRightInd w:val="0"/>
        <w:spacing w:after="0" w:line="240" w:lineRule="auto"/>
        <w:ind w:firstLine="720"/>
        <w:jc w:val="both"/>
        <w:rPr>
          <w:rFonts w:ascii="Times New Roman" w:hAnsi="Times New Roman"/>
          <w:bCs/>
          <w:sz w:val="28"/>
          <w:szCs w:val="28"/>
        </w:rPr>
      </w:pPr>
      <w:r w:rsidRPr="007A19B5">
        <w:rPr>
          <w:rFonts w:ascii="Times New Roman" w:hAnsi="Times New Roman"/>
          <w:bCs/>
          <w:sz w:val="28"/>
          <w:szCs w:val="28"/>
        </w:rPr>
        <w:t>- Nhiệt liệt</w:t>
      </w:r>
      <w:r>
        <w:rPr>
          <w:rFonts w:ascii="Times New Roman" w:hAnsi="Times New Roman"/>
          <w:bCs/>
          <w:sz w:val="28"/>
          <w:szCs w:val="28"/>
        </w:rPr>
        <w:t xml:space="preserve"> chào mừng 72 năm Cách mạng Tháng Tám (19/8/1945 – 19/8/2017) và Quốc khánh nước Cộng hòa xã hội Chủ nghĩa Việt Nam (2/9/1945 – 2/9/2017)!</w:t>
      </w:r>
    </w:p>
    <w:p w:rsidR="007A19B5" w:rsidRDefault="007A19B5" w:rsidP="005076E4">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Tinh thần Cách mạng Tháng Tám và Quốc khánh 2/9 bất diệt!</w:t>
      </w:r>
    </w:p>
    <w:p w:rsidR="005076E4" w:rsidRDefault="005076E4" w:rsidP="005076E4">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Đảng Cộng sản Việt Nam quang vinh muôn năm!</w:t>
      </w:r>
    </w:p>
    <w:p w:rsidR="005076E4" w:rsidRDefault="005076E4" w:rsidP="005076E4">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Nướ</w:t>
      </w:r>
      <w:r w:rsidR="00322D43">
        <w:rPr>
          <w:rFonts w:ascii="Times New Roman" w:hAnsi="Times New Roman"/>
          <w:bCs/>
          <w:sz w:val="28"/>
          <w:szCs w:val="28"/>
        </w:rPr>
        <w:t>c Cộn</w:t>
      </w:r>
      <w:r>
        <w:rPr>
          <w:rFonts w:ascii="Times New Roman" w:hAnsi="Times New Roman"/>
          <w:bCs/>
          <w:sz w:val="28"/>
          <w:szCs w:val="28"/>
        </w:rPr>
        <w:t>g hòa xã hội chủ nghĩa Việt Nam muôn năm</w:t>
      </w:r>
      <w:r w:rsidR="00322D43">
        <w:rPr>
          <w:rFonts w:ascii="Times New Roman" w:hAnsi="Times New Roman"/>
          <w:bCs/>
          <w:sz w:val="28"/>
          <w:szCs w:val="28"/>
        </w:rPr>
        <w:t>!</w:t>
      </w:r>
    </w:p>
    <w:p w:rsidR="005076E4" w:rsidRDefault="005076E4" w:rsidP="00322D43">
      <w:pPr>
        <w:autoSpaceDE w:val="0"/>
        <w:autoSpaceDN w:val="0"/>
        <w:adjustRightInd w:val="0"/>
        <w:spacing w:after="120" w:line="240" w:lineRule="auto"/>
        <w:ind w:firstLine="720"/>
        <w:jc w:val="both"/>
        <w:rPr>
          <w:rFonts w:ascii="Times New Roman" w:hAnsi="Times New Roman"/>
          <w:bCs/>
          <w:sz w:val="28"/>
          <w:szCs w:val="28"/>
        </w:rPr>
      </w:pPr>
      <w:r>
        <w:rPr>
          <w:rFonts w:ascii="Times New Roman" w:hAnsi="Times New Roman"/>
          <w:bCs/>
          <w:sz w:val="28"/>
          <w:szCs w:val="28"/>
        </w:rPr>
        <w:t>- Chủ tịch Hồ Chí Minh vĩ đại sống mãi trong sự nghiệp của chúng ta!</w:t>
      </w:r>
    </w:p>
    <w:p w:rsidR="00FB7D08" w:rsidRDefault="00FB7D08" w:rsidP="00B24142">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spacing w:val="2"/>
          <w:sz w:val="28"/>
          <w:szCs w:val="28"/>
        </w:rPr>
        <w:t>Kết thúc đợt kỷ niệm, đ</w:t>
      </w:r>
      <w:r>
        <w:rPr>
          <w:rFonts w:ascii="Times New Roman" w:hAnsi="Times New Roman"/>
          <w:sz w:val="28"/>
          <w:szCs w:val="28"/>
        </w:rPr>
        <w:t>ề nghị các huyện, thị, thành Hội, các đơn vị trực thuộc báo cáo</w:t>
      </w:r>
      <w:r>
        <w:rPr>
          <w:rFonts w:ascii="Times New Roman" w:hAnsi="Times New Roman"/>
          <w:color w:val="000000"/>
          <w:sz w:val="28"/>
          <w:szCs w:val="28"/>
        </w:rPr>
        <w:t xml:space="preserve"> kết quả công tác tuyên truyền lồng ghép trong báo cáo tháng gởi về Văn phòng Hội LHPN tỉ</w:t>
      </w:r>
      <w:r w:rsidR="00B24142">
        <w:rPr>
          <w:rFonts w:ascii="Times New Roman" w:hAnsi="Times New Roman"/>
          <w:color w:val="000000"/>
          <w:sz w:val="28"/>
          <w:szCs w:val="28"/>
        </w:rPr>
        <w:t>nh.</w:t>
      </w:r>
    </w:p>
    <w:tbl>
      <w:tblPr>
        <w:tblW w:w="0" w:type="auto"/>
        <w:tblInd w:w="216" w:type="dxa"/>
        <w:tblLayout w:type="fixed"/>
        <w:tblLook w:val="0000" w:firstRow="0" w:lastRow="0" w:firstColumn="0" w:lastColumn="0" w:noHBand="0" w:noVBand="0"/>
      </w:tblPr>
      <w:tblGrid>
        <w:gridCol w:w="4292"/>
        <w:gridCol w:w="4948"/>
      </w:tblGrid>
      <w:tr w:rsidR="00FB7D08" w:rsidRPr="00FB7D08">
        <w:trPr>
          <w:trHeight w:val="1"/>
        </w:trPr>
        <w:tc>
          <w:tcPr>
            <w:tcW w:w="4292" w:type="dxa"/>
            <w:tcBorders>
              <w:top w:val="nil"/>
              <w:left w:val="nil"/>
              <w:bottom w:val="nil"/>
              <w:right w:val="nil"/>
            </w:tcBorders>
            <w:shd w:val="clear" w:color="000000" w:fill="FFFFFF"/>
          </w:tcPr>
          <w:p w:rsidR="00322D43" w:rsidRDefault="00322D43">
            <w:pPr>
              <w:autoSpaceDE w:val="0"/>
              <w:autoSpaceDN w:val="0"/>
              <w:adjustRightInd w:val="0"/>
              <w:spacing w:after="0" w:line="240" w:lineRule="auto"/>
              <w:jc w:val="both"/>
              <w:rPr>
                <w:rFonts w:ascii="Times New Roman" w:hAnsi="Times New Roman"/>
                <w:b/>
                <w:bCs/>
                <w:i/>
                <w:iCs/>
                <w:sz w:val="24"/>
                <w:szCs w:val="24"/>
              </w:rPr>
            </w:pPr>
          </w:p>
          <w:p w:rsidR="00116C32" w:rsidRDefault="00116C32">
            <w:pPr>
              <w:autoSpaceDE w:val="0"/>
              <w:autoSpaceDN w:val="0"/>
              <w:adjustRightInd w:val="0"/>
              <w:spacing w:after="0" w:line="240" w:lineRule="auto"/>
              <w:jc w:val="both"/>
              <w:rPr>
                <w:rFonts w:ascii="Times New Roman" w:hAnsi="Times New Roman"/>
                <w:b/>
                <w:bCs/>
                <w:i/>
                <w:iCs/>
                <w:sz w:val="24"/>
                <w:szCs w:val="24"/>
              </w:rPr>
            </w:pPr>
          </w:p>
          <w:p w:rsidR="00FB7D08" w:rsidRDefault="00FB7D08">
            <w:pPr>
              <w:autoSpaceDE w:val="0"/>
              <w:autoSpaceDN w:val="0"/>
              <w:adjustRightInd w:val="0"/>
              <w:spacing w:after="0" w:line="240" w:lineRule="auto"/>
              <w:jc w:val="both"/>
              <w:rPr>
                <w:rFonts w:ascii="Times New Roman" w:hAnsi="Times New Roman"/>
                <w:b/>
                <w:bCs/>
                <w:sz w:val="24"/>
                <w:szCs w:val="24"/>
              </w:rPr>
            </w:pPr>
            <w:r w:rsidRPr="00FB7D08">
              <w:rPr>
                <w:rFonts w:ascii="Times New Roman" w:hAnsi="Times New Roman"/>
                <w:b/>
                <w:bCs/>
                <w:i/>
                <w:iCs/>
                <w:sz w:val="24"/>
                <w:szCs w:val="24"/>
              </w:rPr>
              <w:t>N</w:t>
            </w:r>
            <w:r w:rsidRPr="00FB7D08">
              <w:rPr>
                <w:rFonts w:ascii="Times New Roman" w:hAnsi="Times New Roman"/>
                <w:b/>
                <w:bCs/>
                <w:i/>
                <w:iCs/>
                <w:sz w:val="24"/>
                <w:szCs w:val="24"/>
                <w:lang w:val="vi-VN"/>
              </w:rPr>
              <w:t>ơi nhận</w:t>
            </w:r>
            <w:r w:rsidRPr="00FB7D08">
              <w:rPr>
                <w:rFonts w:ascii="Times New Roman" w:hAnsi="Times New Roman"/>
                <w:b/>
                <w:bCs/>
                <w:sz w:val="24"/>
                <w:szCs w:val="24"/>
                <w:lang w:val="vi-VN"/>
              </w:rPr>
              <w:t xml:space="preserve"> :</w:t>
            </w:r>
          </w:p>
          <w:p w:rsidR="0016236B" w:rsidRPr="0016236B" w:rsidRDefault="0016236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16236B">
              <w:rPr>
                <w:rFonts w:ascii="Times New Roman" w:hAnsi="Times New Roman"/>
                <w:bCs/>
                <w:sz w:val="24"/>
                <w:szCs w:val="24"/>
              </w:rPr>
              <w:t>BTV PN tỉnh;</w:t>
            </w:r>
          </w:p>
          <w:p w:rsidR="00FB7D08" w:rsidRDefault="00FB7D08">
            <w:pPr>
              <w:autoSpaceDE w:val="0"/>
              <w:autoSpaceDN w:val="0"/>
              <w:adjustRightInd w:val="0"/>
              <w:spacing w:after="0" w:line="240" w:lineRule="auto"/>
              <w:jc w:val="both"/>
              <w:rPr>
                <w:rFonts w:ascii="Times New Roman" w:hAnsi="Times New Roman"/>
              </w:rPr>
            </w:pPr>
            <w:r w:rsidRPr="00FB7D08">
              <w:rPr>
                <w:rFonts w:ascii="Times New Roman" w:hAnsi="Times New Roman"/>
              </w:rPr>
              <w:t xml:space="preserve">- </w:t>
            </w:r>
            <w:r w:rsidR="00520041">
              <w:rPr>
                <w:rFonts w:ascii="Times New Roman" w:hAnsi="Times New Roman"/>
              </w:rPr>
              <w:t>Hội LHPN 9 huyện, thị, thành phố;</w:t>
            </w:r>
          </w:p>
          <w:p w:rsidR="00520041" w:rsidRPr="00FB7D08" w:rsidRDefault="00520041">
            <w:pPr>
              <w:autoSpaceDE w:val="0"/>
              <w:autoSpaceDN w:val="0"/>
              <w:adjustRightInd w:val="0"/>
              <w:spacing w:after="0" w:line="240" w:lineRule="auto"/>
              <w:jc w:val="both"/>
              <w:rPr>
                <w:rFonts w:ascii="Times New Roman" w:hAnsi="Times New Roman"/>
                <w:sz w:val="24"/>
                <w:szCs w:val="24"/>
                <w:lang w:val="vi-VN"/>
              </w:rPr>
            </w:pPr>
            <w:r>
              <w:rPr>
                <w:rFonts w:ascii="Times New Roman" w:hAnsi="Times New Roman"/>
              </w:rPr>
              <w:t>- Các đơn vị trực thuộc;</w:t>
            </w:r>
          </w:p>
          <w:p w:rsidR="00FB7D08" w:rsidRPr="00FB7D08" w:rsidRDefault="00FB7D08" w:rsidP="00520041">
            <w:pPr>
              <w:autoSpaceDE w:val="0"/>
              <w:autoSpaceDN w:val="0"/>
              <w:adjustRightInd w:val="0"/>
              <w:spacing w:after="0" w:line="240" w:lineRule="auto"/>
              <w:jc w:val="both"/>
              <w:rPr>
                <w:rFonts w:cs="Calibri"/>
              </w:rPr>
            </w:pPr>
            <w:r w:rsidRPr="00FB7D08">
              <w:rPr>
                <w:rFonts w:ascii="Times New Roman" w:hAnsi="Times New Roman"/>
              </w:rPr>
              <w:t>- L</w:t>
            </w:r>
            <w:r w:rsidRPr="00FB7D08">
              <w:rPr>
                <w:rFonts w:ascii="Times New Roman" w:hAnsi="Times New Roman"/>
                <w:lang w:val="vi-VN"/>
              </w:rPr>
              <w:t>ưu V</w:t>
            </w:r>
            <w:r w:rsidR="00520041">
              <w:rPr>
                <w:rFonts w:ascii="Times New Roman" w:hAnsi="Times New Roman"/>
              </w:rPr>
              <w:t>T</w:t>
            </w:r>
            <w:r w:rsidRPr="00FB7D08">
              <w:rPr>
                <w:rFonts w:ascii="Times New Roman" w:hAnsi="Times New Roman"/>
                <w:lang w:val="vi-VN"/>
              </w:rPr>
              <w:t>, BTG.</w:t>
            </w:r>
          </w:p>
        </w:tc>
        <w:tc>
          <w:tcPr>
            <w:tcW w:w="4948" w:type="dxa"/>
            <w:tcBorders>
              <w:top w:val="nil"/>
              <w:left w:val="nil"/>
              <w:bottom w:val="nil"/>
              <w:right w:val="nil"/>
            </w:tcBorders>
            <w:shd w:val="clear" w:color="000000" w:fill="FFFFFF"/>
          </w:tcPr>
          <w:p w:rsidR="00322D43" w:rsidRDefault="00322D43">
            <w:pPr>
              <w:autoSpaceDE w:val="0"/>
              <w:autoSpaceDN w:val="0"/>
              <w:adjustRightInd w:val="0"/>
              <w:spacing w:after="0" w:line="240" w:lineRule="auto"/>
              <w:jc w:val="center"/>
              <w:rPr>
                <w:rFonts w:ascii="Times New Roman" w:hAnsi="Times New Roman"/>
                <w:b/>
                <w:bCs/>
                <w:sz w:val="28"/>
                <w:szCs w:val="28"/>
              </w:rPr>
            </w:pPr>
          </w:p>
          <w:p w:rsidR="00116C32" w:rsidRDefault="00116C32">
            <w:pPr>
              <w:autoSpaceDE w:val="0"/>
              <w:autoSpaceDN w:val="0"/>
              <w:adjustRightInd w:val="0"/>
              <w:spacing w:after="0" w:line="240" w:lineRule="auto"/>
              <w:jc w:val="center"/>
              <w:rPr>
                <w:rFonts w:ascii="Times New Roman" w:hAnsi="Times New Roman"/>
                <w:b/>
                <w:bCs/>
                <w:sz w:val="28"/>
                <w:szCs w:val="28"/>
              </w:rPr>
            </w:pPr>
          </w:p>
          <w:p w:rsidR="00FB7D08" w:rsidRPr="00FB7D08" w:rsidRDefault="00FB7D08">
            <w:pPr>
              <w:autoSpaceDE w:val="0"/>
              <w:autoSpaceDN w:val="0"/>
              <w:adjustRightInd w:val="0"/>
              <w:spacing w:after="0" w:line="240" w:lineRule="auto"/>
              <w:jc w:val="center"/>
              <w:rPr>
                <w:rFonts w:ascii="Times New Roman" w:hAnsi="Times New Roman"/>
                <w:b/>
                <w:bCs/>
                <w:sz w:val="28"/>
                <w:szCs w:val="28"/>
                <w:lang w:val="vi-VN"/>
              </w:rPr>
            </w:pPr>
            <w:r w:rsidRPr="00FB7D08">
              <w:rPr>
                <w:rFonts w:ascii="Times New Roman" w:hAnsi="Times New Roman"/>
                <w:b/>
                <w:bCs/>
                <w:sz w:val="28"/>
                <w:szCs w:val="28"/>
              </w:rPr>
              <w:t>TM. BAN TH</w:t>
            </w:r>
            <w:r w:rsidRPr="00FB7D08">
              <w:rPr>
                <w:rFonts w:ascii="Times New Roman" w:hAnsi="Times New Roman"/>
                <w:b/>
                <w:bCs/>
                <w:sz w:val="28"/>
                <w:szCs w:val="28"/>
                <w:lang w:val="vi-VN"/>
              </w:rPr>
              <w:t xml:space="preserve">ƯỜNG VỤ </w:t>
            </w:r>
          </w:p>
          <w:p w:rsidR="00FB7D08" w:rsidRDefault="0016236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Phó Chủ tịch</w:t>
            </w:r>
          </w:p>
          <w:p w:rsidR="0016236B" w:rsidRDefault="0016236B">
            <w:pPr>
              <w:autoSpaceDE w:val="0"/>
              <w:autoSpaceDN w:val="0"/>
              <w:adjustRightInd w:val="0"/>
              <w:spacing w:after="0" w:line="240" w:lineRule="auto"/>
              <w:jc w:val="center"/>
              <w:rPr>
                <w:rFonts w:ascii="Times New Roman" w:hAnsi="Times New Roman"/>
                <w:b/>
                <w:bCs/>
                <w:sz w:val="28"/>
                <w:szCs w:val="28"/>
              </w:rPr>
            </w:pPr>
          </w:p>
          <w:p w:rsidR="0016236B" w:rsidRDefault="0016236B">
            <w:pPr>
              <w:autoSpaceDE w:val="0"/>
              <w:autoSpaceDN w:val="0"/>
              <w:adjustRightInd w:val="0"/>
              <w:spacing w:after="0" w:line="240" w:lineRule="auto"/>
              <w:jc w:val="center"/>
              <w:rPr>
                <w:rFonts w:ascii="Times New Roman" w:hAnsi="Times New Roman"/>
                <w:b/>
                <w:bCs/>
                <w:sz w:val="28"/>
                <w:szCs w:val="28"/>
              </w:rPr>
            </w:pPr>
          </w:p>
          <w:p w:rsidR="0016236B" w:rsidRDefault="0016236B">
            <w:pPr>
              <w:autoSpaceDE w:val="0"/>
              <w:autoSpaceDN w:val="0"/>
              <w:adjustRightInd w:val="0"/>
              <w:spacing w:after="0" w:line="240" w:lineRule="auto"/>
              <w:jc w:val="center"/>
              <w:rPr>
                <w:rFonts w:ascii="Times New Roman" w:hAnsi="Times New Roman"/>
                <w:b/>
                <w:bCs/>
                <w:sz w:val="28"/>
                <w:szCs w:val="28"/>
              </w:rPr>
            </w:pPr>
          </w:p>
          <w:p w:rsidR="00FB7D08" w:rsidRPr="00FB7D08" w:rsidRDefault="0037411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16236B">
              <w:rPr>
                <w:rFonts w:ascii="Times New Roman" w:hAnsi="Times New Roman"/>
                <w:b/>
                <w:bCs/>
                <w:sz w:val="28"/>
                <w:szCs w:val="28"/>
              </w:rPr>
              <w:t>Nguyễn Thị Thanh Mai</w:t>
            </w:r>
          </w:p>
          <w:p w:rsidR="00FB7D08" w:rsidRPr="00FB7D08" w:rsidRDefault="00FB7D08">
            <w:pPr>
              <w:autoSpaceDE w:val="0"/>
              <w:autoSpaceDN w:val="0"/>
              <w:adjustRightInd w:val="0"/>
              <w:spacing w:after="0" w:line="240" w:lineRule="auto"/>
              <w:jc w:val="center"/>
              <w:rPr>
                <w:rFonts w:cs="Calibri"/>
              </w:rPr>
            </w:pPr>
          </w:p>
        </w:tc>
      </w:tr>
    </w:tbl>
    <w:p w:rsidR="00FB7D08" w:rsidRDefault="00FB7D08" w:rsidP="00FB7D08">
      <w:pPr>
        <w:autoSpaceDE w:val="0"/>
        <w:autoSpaceDN w:val="0"/>
        <w:adjustRightInd w:val="0"/>
        <w:spacing w:after="0" w:line="240" w:lineRule="auto"/>
        <w:rPr>
          <w:rFonts w:ascii="Times New Roman" w:hAnsi="Times New Roman"/>
          <w:sz w:val="24"/>
          <w:szCs w:val="24"/>
        </w:rPr>
      </w:pPr>
    </w:p>
    <w:p w:rsidR="00FB7D08" w:rsidRDefault="00FB7D08" w:rsidP="00FB7D08">
      <w:pPr>
        <w:autoSpaceDE w:val="0"/>
        <w:autoSpaceDN w:val="0"/>
        <w:adjustRightInd w:val="0"/>
        <w:spacing w:after="0" w:line="240" w:lineRule="auto"/>
        <w:rPr>
          <w:rFonts w:ascii="Times New Roman" w:hAnsi="Times New Roman"/>
          <w:sz w:val="24"/>
          <w:szCs w:val="24"/>
        </w:rPr>
      </w:pPr>
    </w:p>
    <w:p w:rsidR="00FB7D08" w:rsidRDefault="00FB7D08" w:rsidP="00FB7D08">
      <w:pPr>
        <w:autoSpaceDE w:val="0"/>
        <w:autoSpaceDN w:val="0"/>
        <w:adjustRightInd w:val="0"/>
        <w:spacing w:after="0" w:line="240" w:lineRule="auto"/>
        <w:rPr>
          <w:rFonts w:ascii="Times New Roman" w:hAnsi="Times New Roman"/>
          <w:sz w:val="24"/>
          <w:szCs w:val="24"/>
        </w:rPr>
      </w:pPr>
    </w:p>
    <w:p w:rsidR="00BD5413" w:rsidRDefault="00BD5413"/>
    <w:sectPr w:rsidR="00BD5413" w:rsidSect="00386CC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26EADA"/>
    <w:lvl w:ilvl="0">
      <w:numFmt w:val="bullet"/>
      <w:lvlText w:val="*"/>
      <w:lvlJc w:val="left"/>
    </w:lvl>
  </w:abstractNum>
  <w:abstractNum w:abstractNumId="1">
    <w:nsid w:val="02453BD3"/>
    <w:multiLevelType w:val="hybridMultilevel"/>
    <w:tmpl w:val="D9D0C07E"/>
    <w:lvl w:ilvl="0" w:tplc="E690C6F2">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E96D8A"/>
    <w:multiLevelType w:val="hybridMultilevel"/>
    <w:tmpl w:val="A1A00FF8"/>
    <w:lvl w:ilvl="0" w:tplc="5814567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10B57"/>
    <w:multiLevelType w:val="hybridMultilevel"/>
    <w:tmpl w:val="871CDBE6"/>
    <w:lvl w:ilvl="0" w:tplc="A4062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6323C4"/>
    <w:multiLevelType w:val="hybridMultilevel"/>
    <w:tmpl w:val="5186F59C"/>
    <w:lvl w:ilvl="0" w:tplc="906ACDB6">
      <w:numFmt w:val="bullet"/>
      <w:lvlText w:val="-"/>
      <w:lvlJc w:val="left"/>
      <w:pPr>
        <w:ind w:left="3870" w:hanging="360"/>
      </w:pPr>
      <w:rPr>
        <w:rFonts w:ascii="Times New Roman" w:eastAsia="Calibri"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5">
    <w:nsid w:val="6BE209C6"/>
    <w:multiLevelType w:val="hybridMultilevel"/>
    <w:tmpl w:val="B57845F4"/>
    <w:lvl w:ilvl="0" w:tplc="F7EE0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251C92"/>
    <w:multiLevelType w:val="hybridMultilevel"/>
    <w:tmpl w:val="814A9C7E"/>
    <w:lvl w:ilvl="0" w:tplc="330255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8063E1"/>
    <w:multiLevelType w:val="hybridMultilevel"/>
    <w:tmpl w:val="89C48620"/>
    <w:lvl w:ilvl="0" w:tplc="73B6A5C8">
      <w:numFmt w:val="bullet"/>
      <w:lvlText w:val="-"/>
      <w:lvlJc w:val="left"/>
      <w:pPr>
        <w:ind w:left="3510" w:hanging="360"/>
      </w:pPr>
      <w:rPr>
        <w:rFonts w:ascii="Times New Roman" w:eastAsia="Calibri"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4"/>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08"/>
    <w:rsid w:val="0000392A"/>
    <w:rsid w:val="00073C2A"/>
    <w:rsid w:val="000A3A0F"/>
    <w:rsid w:val="000D017F"/>
    <w:rsid w:val="000F2015"/>
    <w:rsid w:val="00101D06"/>
    <w:rsid w:val="00116C32"/>
    <w:rsid w:val="0015450B"/>
    <w:rsid w:val="0016236B"/>
    <w:rsid w:val="001A00CE"/>
    <w:rsid w:val="001D7A60"/>
    <w:rsid w:val="002467A4"/>
    <w:rsid w:val="00282F92"/>
    <w:rsid w:val="00322D43"/>
    <w:rsid w:val="0037411C"/>
    <w:rsid w:val="003851F6"/>
    <w:rsid w:val="00410441"/>
    <w:rsid w:val="004123B4"/>
    <w:rsid w:val="004B7EEE"/>
    <w:rsid w:val="004E2B44"/>
    <w:rsid w:val="005076E4"/>
    <w:rsid w:val="00520041"/>
    <w:rsid w:val="005A5D1E"/>
    <w:rsid w:val="005F0DA1"/>
    <w:rsid w:val="00631307"/>
    <w:rsid w:val="00693165"/>
    <w:rsid w:val="006D6CA7"/>
    <w:rsid w:val="007432C3"/>
    <w:rsid w:val="007A19B5"/>
    <w:rsid w:val="007A6EB2"/>
    <w:rsid w:val="007C66A0"/>
    <w:rsid w:val="007C70FC"/>
    <w:rsid w:val="0081294F"/>
    <w:rsid w:val="00854EE7"/>
    <w:rsid w:val="0088189C"/>
    <w:rsid w:val="008F66E6"/>
    <w:rsid w:val="00970A39"/>
    <w:rsid w:val="009B6D19"/>
    <w:rsid w:val="009C539C"/>
    <w:rsid w:val="00A0746D"/>
    <w:rsid w:val="00AC6486"/>
    <w:rsid w:val="00AD6118"/>
    <w:rsid w:val="00B05EF7"/>
    <w:rsid w:val="00B24142"/>
    <w:rsid w:val="00B46CF9"/>
    <w:rsid w:val="00B675C4"/>
    <w:rsid w:val="00B7719A"/>
    <w:rsid w:val="00BA7695"/>
    <w:rsid w:val="00BC46A3"/>
    <w:rsid w:val="00BD5413"/>
    <w:rsid w:val="00BE4C6E"/>
    <w:rsid w:val="00C12C55"/>
    <w:rsid w:val="00C12FEA"/>
    <w:rsid w:val="00C443EE"/>
    <w:rsid w:val="00C7296E"/>
    <w:rsid w:val="00CE10E7"/>
    <w:rsid w:val="00D007EA"/>
    <w:rsid w:val="00D201C6"/>
    <w:rsid w:val="00DB7409"/>
    <w:rsid w:val="00DC3824"/>
    <w:rsid w:val="00E248B4"/>
    <w:rsid w:val="00E50978"/>
    <w:rsid w:val="00EF0731"/>
    <w:rsid w:val="00F12F64"/>
    <w:rsid w:val="00F51680"/>
    <w:rsid w:val="00F524B4"/>
    <w:rsid w:val="00F73930"/>
    <w:rsid w:val="00F82AE0"/>
    <w:rsid w:val="00FA40E8"/>
    <w:rsid w:val="00FB7D08"/>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B7D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8189C"/>
    <w:pPr>
      <w:spacing w:after="0" w:line="240" w:lineRule="auto"/>
    </w:pPr>
    <w:rPr>
      <w:rFonts w:ascii="Tahoma" w:hAnsi="Tahoma" w:cs="Tahoma"/>
      <w:sz w:val="16"/>
      <w:szCs w:val="16"/>
    </w:rPr>
  </w:style>
  <w:style w:type="character" w:customStyle="1" w:styleId="BalloonTextChar">
    <w:name w:val="Balloon Text Char"/>
    <w:link w:val="BalloonText"/>
    <w:rsid w:val="00881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B7D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8189C"/>
    <w:pPr>
      <w:spacing w:after="0" w:line="240" w:lineRule="auto"/>
    </w:pPr>
    <w:rPr>
      <w:rFonts w:ascii="Tahoma" w:hAnsi="Tahoma" w:cs="Tahoma"/>
      <w:sz w:val="16"/>
      <w:szCs w:val="16"/>
    </w:rPr>
  </w:style>
  <w:style w:type="character" w:customStyle="1" w:styleId="BalloonTextChar">
    <w:name w:val="Balloon Text Char"/>
    <w:link w:val="BalloonText"/>
    <w:rsid w:val="00881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cp:revision>
  <cp:lastPrinted>2017-08-22T03:29:00Z</cp:lastPrinted>
  <dcterms:created xsi:type="dcterms:W3CDTF">2017-08-22T04:51:00Z</dcterms:created>
  <dcterms:modified xsi:type="dcterms:W3CDTF">2017-08-22T04:51:00Z</dcterms:modified>
</cp:coreProperties>
</file>